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9E733F" w14:textId="4D5DBA9A" w:rsidR="008C2975" w:rsidRPr="00EA5501" w:rsidRDefault="008C2975" w:rsidP="008C2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5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К ПРОГРАММЕ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алгебре для 7 «А» класса</w:t>
      </w:r>
    </w:p>
    <w:p w14:paraId="54B7FF71" w14:textId="77777777" w:rsidR="008C2975" w:rsidRPr="00EA5501" w:rsidRDefault="008C2975" w:rsidP="008C29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CF7DCD" w14:textId="77777777" w:rsidR="008C2975" w:rsidRPr="00EA5501" w:rsidRDefault="008C2975" w:rsidP="008C2975">
      <w:pPr>
        <w:shd w:val="clear" w:color="auto" w:fill="FFFFFF"/>
        <w:spacing w:after="0" w:line="252" w:lineRule="exact"/>
        <w:ind w:right="118" w:firstLine="564"/>
        <w:jc w:val="both"/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</w:pPr>
      <w:r w:rsidRPr="00EA5501">
        <w:rPr>
          <w:rFonts w:ascii="Times New Roman" w:eastAsia="Calibri" w:hAnsi="Times New Roman" w:cs="Times New Roman"/>
          <w:b/>
          <w:i/>
          <w:color w:val="000000"/>
          <w:spacing w:val="2"/>
          <w:sz w:val="24"/>
          <w:szCs w:val="24"/>
          <w:lang w:eastAsia="ru-RU"/>
        </w:rPr>
        <w:t xml:space="preserve">Рабочая программа по </w:t>
      </w:r>
      <w:r>
        <w:rPr>
          <w:rFonts w:ascii="Times New Roman" w:eastAsia="Calibri" w:hAnsi="Times New Roman" w:cs="Times New Roman"/>
          <w:b/>
          <w:i/>
          <w:color w:val="000000"/>
          <w:spacing w:val="2"/>
          <w:sz w:val="24"/>
          <w:szCs w:val="24"/>
          <w:lang w:eastAsia="ru-RU"/>
        </w:rPr>
        <w:t>алгебре</w:t>
      </w:r>
      <w:r w:rsidRPr="00EA5501">
        <w:rPr>
          <w:rFonts w:ascii="Times New Roman" w:eastAsia="Calibri" w:hAnsi="Times New Roman" w:cs="Times New Roman"/>
          <w:b/>
          <w:i/>
          <w:color w:val="000000"/>
          <w:spacing w:val="2"/>
          <w:sz w:val="24"/>
          <w:szCs w:val="24"/>
          <w:lang w:eastAsia="ru-RU"/>
        </w:rPr>
        <w:t xml:space="preserve"> для учащихся 7 класса</w:t>
      </w:r>
      <w:r w:rsidRPr="00EA5501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  <w:t xml:space="preserve"> составлена на основе: государственного стандарта среднего общего образования по математике и Примерной программы среднего общего образования по математике (профильный уровень) с учетом авторской программы А. </w:t>
      </w:r>
      <w:bookmarkStart w:id="0" w:name="_Hlk49504462"/>
      <w:r w:rsidRPr="00EA5501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  <w:t>Г. Мерзляка, В. Б. Полонского, М. С. Якира</w:t>
      </w:r>
      <w:bookmarkEnd w:id="0"/>
      <w:r w:rsidRPr="00EA5501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14:paraId="0019DC98" w14:textId="2B1E9F96" w:rsidR="008C2975" w:rsidRPr="00EA5501" w:rsidRDefault="008C2975" w:rsidP="008C2975">
      <w:pPr>
        <w:spacing w:after="0"/>
        <w:rPr>
          <w:rFonts w:ascii="Times New Roman" w:eastAsia="Calibri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</w:pPr>
      <w:r w:rsidRPr="00EA5501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  <w:t xml:space="preserve">Программа рассчитана </w:t>
      </w:r>
      <w:r w:rsidRPr="00EA5501">
        <w:rPr>
          <w:rFonts w:ascii="Times New Roman" w:eastAsia="Calibri" w:hAnsi="Times New Roman" w:cs="Times New Roman"/>
          <w:b/>
          <w:i/>
          <w:iCs/>
          <w:color w:val="000000"/>
          <w:spacing w:val="2"/>
          <w:sz w:val="24"/>
          <w:szCs w:val="24"/>
          <w:lang w:eastAsia="ru-RU"/>
        </w:rPr>
        <w:t>на 136 ч (4 ч в неделю, 34 недели</w:t>
      </w:r>
      <w:r w:rsidRPr="00EA5501">
        <w:rPr>
          <w:rFonts w:ascii="Times New Roman" w:eastAsia="Calibri" w:hAnsi="Times New Roman" w:cs="Times New Roman"/>
          <w:b/>
          <w:color w:val="000000"/>
          <w:spacing w:val="2"/>
          <w:sz w:val="24"/>
          <w:szCs w:val="24"/>
          <w:lang w:eastAsia="ru-RU"/>
        </w:rPr>
        <w:t xml:space="preserve">), </w:t>
      </w:r>
      <w:r w:rsidRPr="00EA5501">
        <w:rPr>
          <w:rFonts w:ascii="Times New Roman" w:eastAsia="Calibri" w:hAnsi="Times New Roman" w:cs="Times New Roman"/>
          <w:b/>
          <w:i/>
          <w:iCs/>
          <w:color w:val="000000"/>
          <w:spacing w:val="2"/>
          <w:sz w:val="24"/>
          <w:szCs w:val="24"/>
          <w:lang w:eastAsia="ru-RU"/>
        </w:rPr>
        <w:t xml:space="preserve">в том числе контрольных работ </w:t>
      </w:r>
      <w:r w:rsidR="00564AC0">
        <w:rPr>
          <w:rFonts w:ascii="Times New Roman" w:eastAsia="Calibri" w:hAnsi="Times New Roman" w:cs="Times New Roman"/>
          <w:b/>
          <w:i/>
          <w:iCs/>
          <w:color w:val="000000"/>
          <w:spacing w:val="2"/>
          <w:sz w:val="24"/>
          <w:szCs w:val="24"/>
          <w:lang w:eastAsia="ru-RU"/>
        </w:rPr>
        <w:t>–</w:t>
      </w:r>
      <w:r w:rsidRPr="00EA5501">
        <w:rPr>
          <w:rFonts w:ascii="Times New Roman" w:eastAsia="Calibri" w:hAnsi="Times New Roman" w:cs="Times New Roman"/>
          <w:b/>
          <w:i/>
          <w:iCs/>
          <w:color w:val="000000"/>
          <w:spacing w:val="2"/>
          <w:sz w:val="24"/>
          <w:szCs w:val="24"/>
          <w:lang w:eastAsia="ru-RU"/>
        </w:rPr>
        <w:t xml:space="preserve"> </w:t>
      </w:r>
      <w:r w:rsidR="00564AC0">
        <w:rPr>
          <w:rFonts w:ascii="Times New Roman" w:eastAsia="Calibri" w:hAnsi="Times New Roman" w:cs="Times New Roman"/>
          <w:b/>
          <w:i/>
          <w:iCs/>
          <w:color w:val="000000"/>
          <w:spacing w:val="2"/>
          <w:sz w:val="24"/>
          <w:szCs w:val="24"/>
          <w:lang w:eastAsia="ru-RU"/>
        </w:rPr>
        <w:t>10.</w:t>
      </w:r>
    </w:p>
    <w:p w14:paraId="7B3072C1" w14:textId="77777777" w:rsidR="008C2975" w:rsidRPr="00EA5501" w:rsidRDefault="008C2975" w:rsidP="008C2975">
      <w:pPr>
        <w:spacing w:after="0"/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</w:pPr>
      <w:r w:rsidRPr="00EA5501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  <w:t xml:space="preserve">Обучение ведётся по учебнику </w:t>
      </w:r>
      <w:bookmarkStart w:id="1" w:name="_Hlk49504641"/>
      <w:r w:rsidRPr="00EA5501">
        <w:rPr>
          <w:rFonts w:ascii="Times New Roman" w:eastAsia="Calibri" w:hAnsi="Times New Roman" w:cs="Times New Roman"/>
          <w:b/>
          <w:bCs/>
          <w:i/>
          <w:iCs/>
          <w:color w:val="000000"/>
          <w:spacing w:val="2"/>
          <w:sz w:val="24"/>
          <w:szCs w:val="24"/>
          <w:lang w:eastAsia="ru-RU"/>
        </w:rPr>
        <w:t>А. Г. Мерзляк</w:t>
      </w:r>
      <w:r w:rsidRPr="00EA5501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  <w:t xml:space="preserve">, В. Б. Полонский, М. С. Якир </w:t>
      </w:r>
      <w:bookmarkEnd w:id="1"/>
      <w:r w:rsidRPr="00EA5501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  <w:t>«Алгебра. 7 класс», М: издательский центр «</w:t>
      </w:r>
      <w:proofErr w:type="spellStart"/>
      <w:r w:rsidRPr="00EA5501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  <w:t>Вентана</w:t>
      </w:r>
      <w:proofErr w:type="spellEnd"/>
      <w:r w:rsidRPr="00EA5501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  <w:t xml:space="preserve">-Граф», 2020. Тематическое планирование составлено с учётом методического пособия Е. В. Буцко, А. Г. Мерзляк, В. Б. Полонский, М. С. Якир «Алгебра: 7 класс: методическое пособие- М: </w:t>
      </w:r>
      <w:proofErr w:type="spellStart"/>
      <w:r w:rsidRPr="00EA5501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  <w:t>Вентана</w:t>
      </w:r>
      <w:proofErr w:type="spellEnd"/>
      <w:r w:rsidRPr="00EA5501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  <w:t>-Граф, 2019</w:t>
      </w:r>
      <w:r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  <w:t xml:space="preserve"> и  </w:t>
      </w:r>
      <w:r w:rsidRPr="00AE7E83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  <w:t xml:space="preserve">«Математика. Программы 5-11 классы» А. Г. Мерзляк, В. Б. Полонский, М. С. Якир и др. – М: </w:t>
      </w:r>
      <w:proofErr w:type="spellStart"/>
      <w:r w:rsidRPr="00AE7E83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  <w:t>Вентана</w:t>
      </w:r>
      <w:proofErr w:type="spellEnd"/>
      <w:r w:rsidRPr="00AE7E83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  <w:t>-Граф, 2018</w:t>
      </w:r>
    </w:p>
    <w:p w14:paraId="0CAF5785" w14:textId="77777777" w:rsidR="008C2975" w:rsidRPr="00EA5501" w:rsidRDefault="008C2975" w:rsidP="008C2975">
      <w:pPr>
        <w:spacing w:after="0"/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</w:pPr>
      <w:r w:rsidRPr="00EA5501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  <w:t xml:space="preserve">Срок реализации рабочей программы – 1 год. </w:t>
      </w:r>
    </w:p>
    <w:p w14:paraId="0C215505" w14:textId="77777777" w:rsidR="004C54AC" w:rsidRDefault="004C54AC"/>
    <w:sectPr w:rsidR="004C5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CCD"/>
    <w:rsid w:val="004C54AC"/>
    <w:rsid w:val="00564AC0"/>
    <w:rsid w:val="008C2975"/>
    <w:rsid w:val="00C6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1B452"/>
  <w15:chartTrackingRefBased/>
  <w15:docId w15:val="{37395D25-D6BB-49EB-82B6-F1833F67C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297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Дзык</dc:creator>
  <cp:keywords/>
  <dc:description/>
  <cp:lastModifiedBy>Татьяна Дзык</cp:lastModifiedBy>
  <cp:revision>3</cp:revision>
  <dcterms:created xsi:type="dcterms:W3CDTF">2020-09-03T17:29:00Z</dcterms:created>
  <dcterms:modified xsi:type="dcterms:W3CDTF">2020-09-04T13:52:00Z</dcterms:modified>
</cp:coreProperties>
</file>