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3C" w:rsidRPr="0008223C" w:rsidRDefault="002D67A3" w:rsidP="000822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A1D22">
        <w:rPr>
          <w:rFonts w:ascii="Times New Roman" w:hAnsi="Times New Roman"/>
          <w:b/>
          <w:sz w:val="24"/>
          <w:szCs w:val="24"/>
        </w:rPr>
        <w:t>Аннотация к рабочей программе по химии</w:t>
      </w:r>
      <w:r w:rsidR="0008223C">
        <w:rPr>
          <w:rFonts w:ascii="Times New Roman" w:hAnsi="Times New Roman"/>
          <w:b/>
          <w:sz w:val="24"/>
          <w:szCs w:val="24"/>
        </w:rPr>
        <w:t xml:space="preserve"> </w:t>
      </w:r>
      <w:r w:rsidR="0008223C" w:rsidRPr="0008223C">
        <w:rPr>
          <w:rFonts w:ascii="Times New Roman" w:hAnsi="Times New Roman"/>
          <w:b/>
          <w:sz w:val="24"/>
          <w:szCs w:val="24"/>
        </w:rPr>
        <w:t>(для обучающихся с ограниченными</w:t>
      </w:r>
      <w:proofErr w:type="gramEnd"/>
    </w:p>
    <w:p w:rsidR="002D67A3" w:rsidRPr="00FA1D22" w:rsidRDefault="0008223C" w:rsidP="000822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8223C">
        <w:rPr>
          <w:rFonts w:ascii="Times New Roman" w:hAnsi="Times New Roman"/>
          <w:b/>
          <w:sz w:val="24"/>
          <w:szCs w:val="24"/>
        </w:rPr>
        <w:t>возможностями здоровья, ЗПР)</w:t>
      </w:r>
      <w:bookmarkStart w:id="0" w:name="_GoBack"/>
      <w:bookmarkEnd w:id="0"/>
    </w:p>
    <w:p w:rsidR="002D67A3" w:rsidRPr="00FA1D22" w:rsidRDefault="002D67A3" w:rsidP="001A44B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b/>
          <w:sz w:val="24"/>
          <w:szCs w:val="24"/>
        </w:rPr>
        <w:t>8 класс</w:t>
      </w:r>
    </w:p>
    <w:p w:rsidR="00CE3A1E" w:rsidRPr="00FA1D22" w:rsidRDefault="002D67A3" w:rsidP="001A44B4">
      <w:pPr>
        <w:pStyle w:val="af"/>
        <w:jc w:val="both"/>
        <w:rPr>
          <w:rFonts w:ascii="Times New Roman" w:eastAsia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ab/>
      </w:r>
      <w:proofErr w:type="gramStart"/>
      <w:r w:rsidR="00CE3A1E" w:rsidRPr="00FA1D22">
        <w:rPr>
          <w:rFonts w:ascii="Times New Roman" w:eastAsia="Times New Roman" w:hAnsi="Times New Roman"/>
          <w:sz w:val="24"/>
          <w:szCs w:val="24"/>
        </w:rPr>
        <w:t>Адаптированная рабочая программа</w:t>
      </w:r>
      <w:r w:rsidR="00CE3A1E" w:rsidRPr="00FA1D22">
        <w:rPr>
          <w:rFonts w:ascii="Times New Roman" w:hAnsi="Times New Roman"/>
          <w:sz w:val="24"/>
          <w:szCs w:val="24"/>
        </w:rPr>
        <w:t xml:space="preserve"> для обучающихся ОВЗ (ЗПР)</w:t>
      </w:r>
      <w:r w:rsidR="00CE3A1E" w:rsidRPr="00FA1D22">
        <w:rPr>
          <w:rFonts w:ascii="Times New Roman" w:eastAsia="Times New Roman" w:hAnsi="Times New Roman"/>
          <w:sz w:val="24"/>
          <w:szCs w:val="24"/>
        </w:rPr>
        <w:t xml:space="preserve"> курса химии 8 класса составлена на основе  программы авторского курса химии для 8-11 классов общеобразовательных учреждений (автор:</w:t>
      </w:r>
      <w:proofErr w:type="gramEnd"/>
      <w:r w:rsidR="00CE3A1E" w:rsidRPr="00FA1D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E3A1E" w:rsidRPr="00FA1D22">
        <w:rPr>
          <w:rFonts w:ascii="Times New Roman" w:eastAsia="Times New Roman" w:hAnsi="Times New Roman"/>
          <w:sz w:val="24"/>
          <w:szCs w:val="24"/>
        </w:rPr>
        <w:t>О.С. Габриелян).</w:t>
      </w:r>
      <w:proofErr w:type="gramEnd"/>
      <w:r w:rsidR="00CE3A1E" w:rsidRPr="00FA1D2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CE3A1E" w:rsidRPr="00FA1D22">
        <w:rPr>
          <w:rFonts w:ascii="Times New Roman" w:eastAsia="Times New Roman" w:hAnsi="Times New Roman"/>
          <w:sz w:val="24"/>
          <w:szCs w:val="24"/>
        </w:rPr>
        <w:t xml:space="preserve">Соответствует стандарту специального (коррекционного) образования по химии. </w:t>
      </w:r>
      <w:proofErr w:type="gramStart"/>
      <w:r w:rsidR="00CE3A1E" w:rsidRPr="00FA1D22">
        <w:rPr>
          <w:rFonts w:ascii="Times New Roman" w:eastAsia="Times New Roman" w:hAnsi="Times New Roman"/>
          <w:sz w:val="24"/>
          <w:szCs w:val="24"/>
        </w:rPr>
        <w:t>Составлена</w:t>
      </w:r>
      <w:proofErr w:type="gramEnd"/>
      <w:r w:rsidR="00CE3A1E" w:rsidRPr="00FA1D22">
        <w:rPr>
          <w:rFonts w:ascii="Times New Roman" w:eastAsia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</w:p>
    <w:p w:rsidR="002D67A3" w:rsidRPr="00FA1D22" w:rsidRDefault="00CE3A1E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D22">
        <w:rPr>
          <w:rFonts w:ascii="Times New Roman" w:eastAsia="Times New Roman" w:hAnsi="Times New Roman"/>
          <w:b/>
          <w:i/>
          <w:sz w:val="24"/>
          <w:szCs w:val="24"/>
        </w:rPr>
        <w:t xml:space="preserve">          </w:t>
      </w:r>
      <w:r w:rsidR="00AB26C4" w:rsidRPr="00FA1D22">
        <w:rPr>
          <w:rFonts w:ascii="Times New Roman" w:hAnsi="Times New Roman"/>
          <w:sz w:val="24"/>
          <w:szCs w:val="24"/>
        </w:rPr>
        <w:t xml:space="preserve">Адаптированная </w:t>
      </w:r>
      <w:r w:rsidR="002D67A3" w:rsidRPr="00FA1D22">
        <w:rPr>
          <w:rFonts w:ascii="Times New Roman" w:hAnsi="Times New Roman"/>
          <w:sz w:val="24"/>
          <w:szCs w:val="24"/>
        </w:rPr>
        <w:t>Рабочая программа</w:t>
      </w:r>
      <w:r w:rsidR="00AB26C4" w:rsidRPr="00FA1D22">
        <w:rPr>
          <w:rFonts w:ascii="Times New Roman" w:hAnsi="Times New Roman"/>
          <w:sz w:val="24"/>
          <w:szCs w:val="24"/>
        </w:rPr>
        <w:t xml:space="preserve"> для обучающихся ОВЗ (ЗПР)</w:t>
      </w:r>
      <w:r w:rsidR="002D67A3" w:rsidRPr="00FA1D22">
        <w:rPr>
          <w:rFonts w:ascii="Times New Roman" w:hAnsi="Times New Roman"/>
          <w:sz w:val="24"/>
          <w:szCs w:val="24"/>
        </w:rPr>
        <w:t xml:space="preserve"> по химии для основной школы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представленных в Федеральным государственном образовательном стандарте общего образования второго поколения, примерной программы основного общего образования по химии</w:t>
      </w:r>
      <w:proofErr w:type="gramStart"/>
      <w:r w:rsidR="00AB26C4" w:rsidRPr="00FA1D22">
        <w:rPr>
          <w:rFonts w:ascii="Times New Roman" w:hAnsi="Times New Roman"/>
          <w:sz w:val="24"/>
          <w:szCs w:val="24"/>
        </w:rPr>
        <w:t xml:space="preserve"> </w:t>
      </w:r>
      <w:r w:rsidR="002D67A3" w:rsidRPr="00FA1D22">
        <w:rPr>
          <w:rFonts w:ascii="Times New Roman" w:hAnsi="Times New Roman"/>
          <w:sz w:val="24"/>
          <w:szCs w:val="24"/>
        </w:rPr>
        <w:t>.</w:t>
      </w:r>
      <w:proofErr w:type="gramEnd"/>
      <w:r w:rsidR="002D67A3" w:rsidRPr="00FA1D22">
        <w:rPr>
          <w:rFonts w:ascii="Times New Roman" w:hAnsi="Times New Roman"/>
          <w:sz w:val="24"/>
          <w:szCs w:val="24"/>
        </w:rPr>
        <w:t>В ней учитываются основные идеи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color w:val="FF0000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</w:t>
      </w:r>
      <w:r w:rsidR="00AB26C4" w:rsidRPr="00FA1D22">
        <w:rPr>
          <w:rFonts w:ascii="Times New Roman" w:hAnsi="Times New Roman"/>
          <w:sz w:val="24"/>
          <w:szCs w:val="24"/>
        </w:rPr>
        <w:t xml:space="preserve"> </w:t>
      </w:r>
      <w:r w:rsidRPr="00FA1D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D2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AB26C4" w:rsidRPr="00FA1D22">
        <w:rPr>
          <w:rFonts w:ascii="Times New Roman" w:hAnsi="Times New Roman"/>
          <w:sz w:val="24"/>
          <w:szCs w:val="24"/>
        </w:rPr>
        <w:t xml:space="preserve"> </w:t>
      </w:r>
      <w:r w:rsidRPr="00FA1D22">
        <w:rPr>
          <w:rFonts w:ascii="Times New Roman" w:hAnsi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 </w:t>
      </w:r>
    </w:p>
    <w:p w:rsidR="002D67A3" w:rsidRPr="00FA1D22" w:rsidRDefault="002D67A3" w:rsidP="00FA1D22">
      <w:pPr>
        <w:pStyle w:val="af"/>
        <w:rPr>
          <w:rFonts w:ascii="Times New Roman" w:hAnsi="Times New Roman"/>
          <w:b/>
          <w:bCs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b/>
          <w:bCs/>
          <w:sz w:val="24"/>
          <w:szCs w:val="24"/>
        </w:rPr>
        <w:t>Нормативные документы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1.  Федеральный закон от 29 декабря 2012 г. № 273-ФЗ «Об образовании в Российской Федерации»; 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="001A44B4">
        <w:rPr>
          <w:rFonts w:ascii="Times New Roman" w:hAnsi="Times New Roman"/>
          <w:sz w:val="24"/>
          <w:szCs w:val="24"/>
        </w:rPr>
        <w:t xml:space="preserve"> </w:t>
      </w:r>
      <w:r w:rsidRPr="00FA1D22">
        <w:rPr>
          <w:rFonts w:ascii="Times New Roman" w:hAnsi="Times New Roman"/>
          <w:sz w:val="24"/>
          <w:szCs w:val="24"/>
        </w:rPr>
        <w:t>и науки Российской Федерации от 17 декабря 2010 г. № 1897;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3. Федеральный перечень учебников, рекомендованных (допущенных) Министерством образования и науки РФ к использованию </w:t>
      </w:r>
      <w:proofErr w:type="gramStart"/>
      <w:r w:rsidRPr="00FA1D22">
        <w:rPr>
          <w:rFonts w:ascii="Times New Roman" w:hAnsi="Times New Roman"/>
          <w:sz w:val="24"/>
          <w:szCs w:val="24"/>
        </w:rPr>
        <w:t>в</w:t>
      </w:r>
      <w:proofErr w:type="gramEnd"/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образовательном </w:t>
      </w:r>
      <w:proofErr w:type="gramStart"/>
      <w:r w:rsidRPr="00FA1D22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FA1D22">
        <w:rPr>
          <w:rFonts w:ascii="Times New Roman" w:hAnsi="Times New Roman"/>
          <w:sz w:val="24"/>
          <w:szCs w:val="24"/>
        </w:rPr>
        <w:t xml:space="preserve"> в текущем учебном году;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4.  Учебный план</w:t>
      </w:r>
      <w:r w:rsidR="001A44B4">
        <w:rPr>
          <w:rFonts w:ascii="Times New Roman" w:hAnsi="Times New Roman"/>
          <w:sz w:val="24"/>
          <w:szCs w:val="24"/>
        </w:rPr>
        <w:t xml:space="preserve">  </w:t>
      </w:r>
      <w:r w:rsidRPr="00FA1D22">
        <w:rPr>
          <w:rFonts w:ascii="Times New Roman" w:hAnsi="Times New Roman"/>
          <w:sz w:val="24"/>
          <w:szCs w:val="24"/>
        </w:rPr>
        <w:t xml:space="preserve">школы 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5.  Основная образовательная программа</w:t>
      </w:r>
      <w:r w:rsidR="001A44B4">
        <w:rPr>
          <w:rFonts w:ascii="Times New Roman" w:hAnsi="Times New Roman"/>
          <w:sz w:val="24"/>
          <w:szCs w:val="24"/>
        </w:rPr>
        <w:t xml:space="preserve">  </w:t>
      </w:r>
      <w:r w:rsidRPr="00FA1D22">
        <w:rPr>
          <w:rFonts w:ascii="Times New Roman" w:hAnsi="Times New Roman"/>
          <w:sz w:val="24"/>
          <w:szCs w:val="24"/>
        </w:rPr>
        <w:t xml:space="preserve">школы </w:t>
      </w:r>
    </w:p>
    <w:p w:rsidR="001A44B4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6.  Гигиенические требования к условиям обучения в общеобразовательных учреждениях СанПиН 2.4.2.2821-10 от 29 декабря 2010 года </w:t>
      </w:r>
    </w:p>
    <w:p w:rsidR="002D67A3" w:rsidRDefault="001A44B4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7A3" w:rsidRPr="00FA1D22">
        <w:rPr>
          <w:rFonts w:ascii="Times New Roman" w:hAnsi="Times New Roman"/>
          <w:sz w:val="24"/>
          <w:szCs w:val="24"/>
        </w:rPr>
        <w:t>№ 189.</w:t>
      </w:r>
    </w:p>
    <w:p w:rsidR="001A44B4" w:rsidRPr="00FA1D22" w:rsidRDefault="001A44B4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FA1D22">
        <w:rPr>
          <w:rFonts w:ascii="Times New Roman" w:hAnsi="Times New Roman"/>
          <w:b/>
          <w:bCs/>
          <w:sz w:val="24"/>
          <w:szCs w:val="24"/>
        </w:rPr>
        <w:t>Цели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A1D22">
        <w:rPr>
          <w:rFonts w:ascii="Times New Roman" w:hAnsi="Times New Roman"/>
          <w:b/>
          <w:bCs/>
          <w:i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• </w:t>
      </w:r>
      <w:r w:rsidRPr="00FA1D22">
        <w:rPr>
          <w:rFonts w:ascii="Times New Roman" w:hAnsi="Times New Roman"/>
          <w:b/>
          <w:bCs/>
          <w:sz w:val="24"/>
          <w:szCs w:val="24"/>
        </w:rPr>
        <w:t xml:space="preserve">освоение важнейших знаний </w:t>
      </w:r>
      <w:r w:rsidRPr="00FA1D22">
        <w:rPr>
          <w:rFonts w:ascii="Times New Roman" w:hAnsi="Times New Roman"/>
          <w:sz w:val="24"/>
          <w:szCs w:val="24"/>
        </w:rPr>
        <w:t>об основных понятиях и законах химии, химической символике;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• </w:t>
      </w:r>
      <w:r w:rsidRPr="00FA1D22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FA1D22">
        <w:rPr>
          <w:rFonts w:ascii="Times New Roman" w:hAnsi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химических формул веществ и уравнений химических реакций;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• </w:t>
      </w:r>
      <w:r w:rsidRPr="00FA1D22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FA1D22">
        <w:rPr>
          <w:rFonts w:ascii="Times New Roman" w:hAnsi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D67A3" w:rsidRPr="00FA1D22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FA1D22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FA1D22">
        <w:rPr>
          <w:rFonts w:ascii="Times New Roman" w:hAnsi="Times New Roman"/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2D67A3" w:rsidRDefault="002D67A3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• </w:t>
      </w:r>
      <w:r w:rsidRPr="00FA1D22">
        <w:rPr>
          <w:rFonts w:ascii="Times New Roman" w:hAnsi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FA1D22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A44B4" w:rsidRPr="00FA1D22" w:rsidRDefault="001A44B4" w:rsidP="001A44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1.Сформировать знание основных понятий и законов химии; 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2.Воспитывать общечеловеческую культуру; 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>3. Учить наблюдать, применять полученные знания на практике.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в учебном плане 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  <w:r w:rsidRPr="00FA1D22">
        <w:rPr>
          <w:rFonts w:ascii="Times New Roman" w:hAnsi="Times New Roman"/>
          <w:sz w:val="24"/>
          <w:szCs w:val="24"/>
        </w:rPr>
        <w:t xml:space="preserve">В основной школе курс химии изучается в 8 и 9 классах по два часа в неделю. Продолжительность учебного года составляет 34 учебные недели. Таким образом, время, выделяемое рабочими учебными планами на изучение химии, равно 136 часам, в том числе 8 </w:t>
      </w:r>
      <w:proofErr w:type="spellStart"/>
      <w:r w:rsidRPr="00FA1D22">
        <w:rPr>
          <w:rFonts w:ascii="Times New Roman" w:hAnsi="Times New Roman"/>
          <w:sz w:val="24"/>
          <w:szCs w:val="24"/>
        </w:rPr>
        <w:t>кл</w:t>
      </w:r>
      <w:proofErr w:type="spellEnd"/>
      <w:r w:rsidRPr="00FA1D22">
        <w:rPr>
          <w:rFonts w:ascii="Times New Roman" w:hAnsi="Times New Roman"/>
          <w:sz w:val="24"/>
          <w:szCs w:val="24"/>
        </w:rPr>
        <w:t xml:space="preserve">:  на контрольные работы- 4 часа, практические работы - 6 часов; 9 </w:t>
      </w:r>
      <w:proofErr w:type="spellStart"/>
      <w:r w:rsidRPr="00FA1D22">
        <w:rPr>
          <w:rFonts w:ascii="Times New Roman" w:hAnsi="Times New Roman"/>
          <w:sz w:val="24"/>
          <w:szCs w:val="24"/>
        </w:rPr>
        <w:t>кл</w:t>
      </w:r>
      <w:proofErr w:type="spellEnd"/>
      <w:r w:rsidRPr="00FA1D22">
        <w:rPr>
          <w:rFonts w:ascii="Times New Roman" w:hAnsi="Times New Roman"/>
          <w:sz w:val="24"/>
          <w:szCs w:val="24"/>
        </w:rPr>
        <w:t xml:space="preserve">: на контрольные работы- 4 часа, практические работы - 7 часов                                                       </w:t>
      </w: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1A44B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FA1D22">
        <w:rPr>
          <w:rFonts w:ascii="Times New Roman" w:hAnsi="Times New Roman"/>
          <w:b/>
          <w:sz w:val="24"/>
          <w:szCs w:val="24"/>
        </w:rPr>
        <w:t>Тематическое планирование  8 класс</w:t>
      </w:r>
    </w:p>
    <w:p w:rsidR="002D67A3" w:rsidRPr="00FA1D22" w:rsidRDefault="002D67A3" w:rsidP="001A44B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738"/>
        <w:gridCol w:w="1443"/>
        <w:gridCol w:w="2449"/>
        <w:gridCol w:w="2215"/>
        <w:gridCol w:w="2162"/>
        <w:gridCol w:w="2159"/>
      </w:tblGrid>
      <w:tr w:rsidR="002D67A3" w:rsidRPr="00FA1D22" w:rsidTr="00C65090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1D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В том числе, количество часов на проведение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A3" w:rsidRPr="00FA1D22" w:rsidTr="00C65090">
        <w:trPr>
          <w:trHeight w:val="70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Лабораторных опытов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67A3" w:rsidRPr="00FA1D22" w:rsidTr="00C65090">
        <w:trPr>
          <w:trHeight w:val="3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eastAsiaTheme="minorHAnsi" w:hAnsi="Times New Roman"/>
                <w:bCs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eastAsiaTheme="minorHAnsi" w:hAnsi="Times New Roman"/>
                <w:bCs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eastAsiaTheme="minorHAnsi" w:hAnsi="Times New Roman"/>
                <w:bCs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A1D2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Растворение. Растворы. Свойства растворов электролитов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 3 неделя мая</w:t>
            </w:r>
          </w:p>
        </w:tc>
      </w:tr>
      <w:tr w:rsidR="002D67A3" w:rsidRPr="00FA1D22" w:rsidTr="00C6509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 xml:space="preserve"> ИТОГО                                  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A3" w:rsidRPr="00FA1D22" w:rsidRDefault="002D67A3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2D67A3" w:rsidRPr="00FA1D22" w:rsidRDefault="002D67A3" w:rsidP="00FA1D22">
      <w:pPr>
        <w:pStyle w:val="af"/>
        <w:rPr>
          <w:rFonts w:ascii="Times New Roman" w:hAnsi="Times New Roman"/>
          <w:sz w:val="24"/>
          <w:szCs w:val="24"/>
        </w:rPr>
      </w:pPr>
    </w:p>
    <w:sectPr w:rsidR="002D67A3" w:rsidRPr="00FA1D22" w:rsidSect="00DF6F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30" w:rsidRDefault="00F84630" w:rsidP="00C66C74">
      <w:pPr>
        <w:spacing w:after="0" w:line="240" w:lineRule="auto"/>
      </w:pPr>
      <w:r>
        <w:separator/>
      </w:r>
    </w:p>
  </w:endnote>
  <w:endnote w:type="continuationSeparator" w:id="0">
    <w:p w:rsidR="00F84630" w:rsidRDefault="00F84630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30" w:rsidRDefault="00F84630" w:rsidP="00C66C74">
      <w:pPr>
        <w:spacing w:after="0" w:line="240" w:lineRule="auto"/>
      </w:pPr>
      <w:r>
        <w:separator/>
      </w:r>
    </w:p>
  </w:footnote>
  <w:footnote w:type="continuationSeparator" w:id="0">
    <w:p w:rsidR="00F84630" w:rsidRDefault="00F84630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9E70527"/>
    <w:multiLevelType w:val="hybridMultilevel"/>
    <w:tmpl w:val="9E8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7B6567"/>
    <w:multiLevelType w:val="hybridMultilevel"/>
    <w:tmpl w:val="EC56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7F7869"/>
    <w:multiLevelType w:val="hybridMultilevel"/>
    <w:tmpl w:val="4DE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22EA34DD"/>
    <w:multiLevelType w:val="hybridMultilevel"/>
    <w:tmpl w:val="70E20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381938"/>
    <w:multiLevelType w:val="hybridMultilevel"/>
    <w:tmpl w:val="412A4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4"/>
  </w:num>
  <w:num w:numId="4">
    <w:abstractNumId w:val="39"/>
  </w:num>
  <w:num w:numId="5">
    <w:abstractNumId w:val="36"/>
  </w:num>
  <w:num w:numId="6">
    <w:abstractNumId w:val="41"/>
  </w:num>
  <w:num w:numId="7">
    <w:abstractNumId w:val="33"/>
  </w:num>
  <w:num w:numId="8">
    <w:abstractNumId w:val="37"/>
  </w:num>
  <w:num w:numId="9">
    <w:abstractNumId w:val="35"/>
  </w:num>
  <w:num w:numId="10">
    <w:abstractNumId w:val="30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32"/>
  </w:num>
  <w:num w:numId="2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57A47"/>
    <w:rsid w:val="0008223C"/>
    <w:rsid w:val="0014023A"/>
    <w:rsid w:val="0015305A"/>
    <w:rsid w:val="001801F9"/>
    <w:rsid w:val="001A44B4"/>
    <w:rsid w:val="001D0DF5"/>
    <w:rsid w:val="001D3E3F"/>
    <w:rsid w:val="00222F41"/>
    <w:rsid w:val="00223986"/>
    <w:rsid w:val="002A3FAD"/>
    <w:rsid w:val="002D67A3"/>
    <w:rsid w:val="002E681C"/>
    <w:rsid w:val="00310B67"/>
    <w:rsid w:val="00355184"/>
    <w:rsid w:val="003A1E3D"/>
    <w:rsid w:val="003C0914"/>
    <w:rsid w:val="00435E1F"/>
    <w:rsid w:val="00466B60"/>
    <w:rsid w:val="004826B3"/>
    <w:rsid w:val="00493510"/>
    <w:rsid w:val="004A382F"/>
    <w:rsid w:val="004E2F24"/>
    <w:rsid w:val="00507F63"/>
    <w:rsid w:val="00511F2E"/>
    <w:rsid w:val="0053293E"/>
    <w:rsid w:val="007617E4"/>
    <w:rsid w:val="007B61DA"/>
    <w:rsid w:val="008F0432"/>
    <w:rsid w:val="00907872"/>
    <w:rsid w:val="00957AE9"/>
    <w:rsid w:val="00AB26C4"/>
    <w:rsid w:val="00AC2CE3"/>
    <w:rsid w:val="00C65090"/>
    <w:rsid w:val="00C66C74"/>
    <w:rsid w:val="00CE3A1E"/>
    <w:rsid w:val="00CE4612"/>
    <w:rsid w:val="00D03333"/>
    <w:rsid w:val="00D35C8B"/>
    <w:rsid w:val="00D820EE"/>
    <w:rsid w:val="00DE23FE"/>
    <w:rsid w:val="00DF6FA3"/>
    <w:rsid w:val="00E45194"/>
    <w:rsid w:val="00EA219F"/>
    <w:rsid w:val="00EF17C6"/>
    <w:rsid w:val="00F84630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4"/>
  </w:style>
  <w:style w:type="paragraph" w:styleId="1">
    <w:name w:val="heading 1"/>
    <w:basedOn w:val="a"/>
    <w:next w:val="a"/>
    <w:link w:val="10"/>
    <w:uiPriority w:val="9"/>
    <w:qFormat/>
    <w:rsid w:val="00C6509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6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E4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locked/>
    <w:rsid w:val="00CE46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4612"/>
    <w:pPr>
      <w:shd w:val="clear" w:color="auto" w:fill="FFFFFF"/>
      <w:spacing w:before="300" w:after="18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6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50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C650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5090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Hyperlink"/>
    <w:basedOn w:val="a0"/>
    <w:uiPriority w:val="99"/>
    <w:semiHidden/>
    <w:unhideWhenUsed/>
    <w:rsid w:val="00C65090"/>
    <w:rPr>
      <w:color w:val="0000FF"/>
      <w:u w:val="single"/>
    </w:rPr>
  </w:style>
  <w:style w:type="character" w:styleId="af3">
    <w:name w:val="Strong"/>
    <w:basedOn w:val="a0"/>
    <w:uiPriority w:val="22"/>
    <w:qFormat/>
    <w:rsid w:val="00C65090"/>
    <w:rPr>
      <w:b/>
      <w:bCs/>
    </w:rPr>
  </w:style>
  <w:style w:type="character" w:styleId="af4">
    <w:name w:val="Emphasis"/>
    <w:basedOn w:val="a0"/>
    <w:uiPriority w:val="20"/>
    <w:qFormat/>
    <w:rsid w:val="00C65090"/>
    <w:rPr>
      <w:i/>
      <w:iCs/>
    </w:rPr>
  </w:style>
  <w:style w:type="character" w:customStyle="1" w:styleId="feedinfosma">
    <w:name w:val="feed_info_sm_a"/>
    <w:basedOn w:val="a0"/>
    <w:rsid w:val="00C65090"/>
  </w:style>
  <w:style w:type="paragraph" w:customStyle="1" w:styleId="c87">
    <w:name w:val="c87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090"/>
  </w:style>
  <w:style w:type="paragraph" w:customStyle="1" w:styleId="c30">
    <w:name w:val="c30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5090"/>
  </w:style>
  <w:style w:type="paragraph" w:customStyle="1" w:styleId="c45">
    <w:name w:val="c45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3E3F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7">
    <w:name w:val="Font Style37"/>
    <w:basedOn w:val="a0"/>
    <w:rsid w:val="001D3E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basedOn w:val="a0"/>
    <w:rsid w:val="001D3E3F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3E3F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11">
    <w:name w:val="Style11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1D3E3F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1D3E3F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6">
    <w:name w:val="Font Style36"/>
    <w:basedOn w:val="a0"/>
    <w:rsid w:val="001D3E3F"/>
    <w:rPr>
      <w:rFonts w:ascii="Trebuchet MS" w:hAnsi="Trebuchet MS" w:cs="Trebuchet MS" w:hint="default"/>
      <w:b/>
      <w:bCs/>
      <w:sz w:val="18"/>
      <w:szCs w:val="18"/>
    </w:rPr>
  </w:style>
  <w:style w:type="paragraph" w:customStyle="1" w:styleId="Style17">
    <w:name w:val="Style17"/>
    <w:basedOn w:val="a"/>
    <w:rsid w:val="001D3E3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basedOn w:val="a0"/>
    <w:rsid w:val="001D3E3F"/>
    <w:rPr>
      <w:rFonts w:ascii="Corbel" w:hAnsi="Corbel" w:cs="Corbel" w:hint="default"/>
      <w:i/>
      <w:iCs/>
      <w:sz w:val="20"/>
      <w:szCs w:val="20"/>
    </w:rPr>
  </w:style>
  <w:style w:type="paragraph" w:customStyle="1" w:styleId="af5">
    <w:name w:val="Содержимое таблицы"/>
    <w:basedOn w:val="a"/>
    <w:rsid w:val="001D3E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6">
    <w:name w:val="Document Map"/>
    <w:basedOn w:val="a"/>
    <w:link w:val="af7"/>
    <w:uiPriority w:val="99"/>
    <w:semiHidden/>
    <w:unhideWhenUsed/>
    <w:rsid w:val="001D3E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D3E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11</cp:revision>
  <dcterms:created xsi:type="dcterms:W3CDTF">2019-02-07T10:44:00Z</dcterms:created>
  <dcterms:modified xsi:type="dcterms:W3CDTF">2020-02-10T22:33:00Z</dcterms:modified>
</cp:coreProperties>
</file>